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Y="2611"/>
        <w:tblW w:w="0" w:type="auto"/>
        <w:tblLook w:val="04A0"/>
      </w:tblPr>
      <w:tblGrid>
        <w:gridCol w:w="1242"/>
        <w:gridCol w:w="7088"/>
      </w:tblGrid>
      <w:tr w:rsidR="0053280C" w:rsidRPr="0053280C" w:rsidTr="0053280C">
        <w:tc>
          <w:tcPr>
            <w:tcW w:w="1242" w:type="dxa"/>
          </w:tcPr>
          <w:p w:rsidR="0053280C" w:rsidRPr="0053280C" w:rsidRDefault="0053280C" w:rsidP="005328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STT</w:t>
            </w:r>
          </w:p>
        </w:tc>
        <w:tc>
          <w:tcPr>
            <w:tcW w:w="7088" w:type="dxa"/>
          </w:tcPr>
          <w:p w:rsidR="0053280C" w:rsidRPr="0053280C" w:rsidRDefault="0053280C" w:rsidP="005328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HỌ VÀ TÊN</w:t>
            </w:r>
          </w:p>
        </w:tc>
      </w:tr>
      <w:tr w:rsidR="0053280C" w:rsidRPr="0053280C" w:rsidTr="0053280C">
        <w:tc>
          <w:tcPr>
            <w:tcW w:w="1242" w:type="dxa"/>
            <w:vAlign w:val="center"/>
          </w:tcPr>
          <w:p w:rsidR="0053280C" w:rsidRPr="0053280C" w:rsidRDefault="0053280C" w:rsidP="005328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7088" w:type="dxa"/>
          </w:tcPr>
          <w:p w:rsidR="0053280C" w:rsidRPr="0053280C" w:rsidRDefault="0053280C" w:rsidP="0053280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Chế Vân Cầm</w:t>
            </w:r>
          </w:p>
        </w:tc>
      </w:tr>
      <w:tr w:rsidR="0053280C" w:rsidRPr="0053280C" w:rsidTr="0053280C">
        <w:tc>
          <w:tcPr>
            <w:tcW w:w="1242" w:type="dxa"/>
            <w:vAlign w:val="center"/>
          </w:tcPr>
          <w:p w:rsidR="0053280C" w:rsidRPr="0053280C" w:rsidRDefault="0053280C" w:rsidP="005328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088" w:type="dxa"/>
          </w:tcPr>
          <w:p w:rsidR="0053280C" w:rsidRPr="0053280C" w:rsidRDefault="0053280C" w:rsidP="0053280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Nguyễn Bạch Cẩm Dung</w:t>
            </w:r>
          </w:p>
        </w:tc>
      </w:tr>
      <w:tr w:rsidR="0053280C" w:rsidRPr="0053280C" w:rsidTr="0053280C">
        <w:tc>
          <w:tcPr>
            <w:tcW w:w="1242" w:type="dxa"/>
            <w:vAlign w:val="center"/>
          </w:tcPr>
          <w:p w:rsidR="0053280C" w:rsidRPr="0053280C" w:rsidRDefault="0053280C" w:rsidP="005328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</w:p>
        </w:tc>
        <w:tc>
          <w:tcPr>
            <w:tcW w:w="7088" w:type="dxa"/>
          </w:tcPr>
          <w:p w:rsidR="0053280C" w:rsidRPr="0053280C" w:rsidRDefault="0053280C" w:rsidP="0053280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Nguyễn Thị Hiền</w:t>
            </w:r>
          </w:p>
        </w:tc>
      </w:tr>
      <w:tr w:rsidR="0053280C" w:rsidRPr="0053280C" w:rsidTr="0053280C">
        <w:tc>
          <w:tcPr>
            <w:tcW w:w="1242" w:type="dxa"/>
            <w:vAlign w:val="center"/>
          </w:tcPr>
          <w:p w:rsidR="0053280C" w:rsidRPr="0053280C" w:rsidRDefault="0053280C" w:rsidP="005328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</w:t>
            </w:r>
          </w:p>
        </w:tc>
        <w:tc>
          <w:tcPr>
            <w:tcW w:w="7088" w:type="dxa"/>
          </w:tcPr>
          <w:p w:rsidR="0053280C" w:rsidRPr="0053280C" w:rsidRDefault="0053280C" w:rsidP="0053280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Bùi Thị Ngọc Sương</w:t>
            </w:r>
          </w:p>
        </w:tc>
      </w:tr>
      <w:tr w:rsidR="0053280C" w:rsidRPr="0053280C" w:rsidTr="0053280C">
        <w:tc>
          <w:tcPr>
            <w:tcW w:w="1242" w:type="dxa"/>
            <w:vAlign w:val="center"/>
          </w:tcPr>
          <w:p w:rsidR="0053280C" w:rsidRPr="0053280C" w:rsidRDefault="0053280C" w:rsidP="005328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</w:t>
            </w:r>
          </w:p>
        </w:tc>
        <w:tc>
          <w:tcPr>
            <w:tcW w:w="7088" w:type="dxa"/>
          </w:tcPr>
          <w:p w:rsidR="0053280C" w:rsidRPr="0053280C" w:rsidRDefault="0053280C" w:rsidP="0053280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Lê Thị Phương Thảo</w:t>
            </w:r>
          </w:p>
        </w:tc>
      </w:tr>
      <w:tr w:rsidR="0053280C" w:rsidRPr="0053280C" w:rsidTr="0053280C">
        <w:tc>
          <w:tcPr>
            <w:tcW w:w="1242" w:type="dxa"/>
            <w:vAlign w:val="center"/>
          </w:tcPr>
          <w:p w:rsidR="0053280C" w:rsidRPr="0053280C" w:rsidRDefault="0053280C" w:rsidP="005328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</w:t>
            </w:r>
          </w:p>
        </w:tc>
        <w:tc>
          <w:tcPr>
            <w:tcW w:w="7088" w:type="dxa"/>
          </w:tcPr>
          <w:p w:rsidR="0053280C" w:rsidRPr="0053280C" w:rsidRDefault="0053280C" w:rsidP="0053280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Trần Hồng Thảo</w:t>
            </w:r>
          </w:p>
        </w:tc>
      </w:tr>
      <w:tr w:rsidR="0053280C" w:rsidRPr="0053280C" w:rsidTr="0053280C">
        <w:tc>
          <w:tcPr>
            <w:tcW w:w="1242" w:type="dxa"/>
            <w:vAlign w:val="center"/>
          </w:tcPr>
          <w:p w:rsidR="0053280C" w:rsidRPr="0053280C" w:rsidRDefault="0053280C" w:rsidP="005328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</w:t>
            </w:r>
          </w:p>
        </w:tc>
        <w:tc>
          <w:tcPr>
            <w:tcW w:w="7088" w:type="dxa"/>
          </w:tcPr>
          <w:p w:rsidR="0053280C" w:rsidRPr="0053280C" w:rsidRDefault="0053280C" w:rsidP="0053280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Lâm Thị Phương Thùy</w:t>
            </w:r>
          </w:p>
        </w:tc>
      </w:tr>
      <w:tr w:rsidR="0053280C" w:rsidRPr="0053280C" w:rsidTr="0053280C">
        <w:tc>
          <w:tcPr>
            <w:tcW w:w="1242" w:type="dxa"/>
            <w:vAlign w:val="center"/>
          </w:tcPr>
          <w:p w:rsidR="0053280C" w:rsidRPr="0053280C" w:rsidRDefault="0053280C" w:rsidP="005328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</w:t>
            </w:r>
          </w:p>
        </w:tc>
        <w:tc>
          <w:tcPr>
            <w:tcW w:w="7088" w:type="dxa"/>
          </w:tcPr>
          <w:p w:rsidR="0053280C" w:rsidRPr="0053280C" w:rsidRDefault="0053280C" w:rsidP="0053280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Phạm Thị Thanh Thúy</w:t>
            </w:r>
          </w:p>
        </w:tc>
      </w:tr>
      <w:tr w:rsidR="0053280C" w:rsidRPr="0053280C" w:rsidTr="0053280C">
        <w:tc>
          <w:tcPr>
            <w:tcW w:w="1242" w:type="dxa"/>
            <w:vAlign w:val="center"/>
          </w:tcPr>
          <w:p w:rsidR="0053280C" w:rsidRPr="0053280C" w:rsidRDefault="0053280C" w:rsidP="005328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</w:t>
            </w:r>
          </w:p>
        </w:tc>
        <w:tc>
          <w:tcPr>
            <w:tcW w:w="7088" w:type="dxa"/>
          </w:tcPr>
          <w:p w:rsidR="0053280C" w:rsidRPr="0053280C" w:rsidRDefault="0053280C" w:rsidP="0053280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Trương Việt Khánh Trang</w:t>
            </w:r>
          </w:p>
        </w:tc>
      </w:tr>
      <w:tr w:rsidR="0053280C" w:rsidRPr="0053280C" w:rsidTr="0053280C">
        <w:tc>
          <w:tcPr>
            <w:tcW w:w="1242" w:type="dxa"/>
          </w:tcPr>
          <w:p w:rsidR="0053280C" w:rsidRPr="0053280C" w:rsidRDefault="0053280C" w:rsidP="0053280C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</w:p>
        </w:tc>
        <w:tc>
          <w:tcPr>
            <w:tcW w:w="7088" w:type="dxa"/>
          </w:tcPr>
          <w:p w:rsidR="0053280C" w:rsidRPr="0053280C" w:rsidRDefault="0053280C" w:rsidP="0053280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53280C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TỔNG CỘNG: 09</w:t>
            </w:r>
          </w:p>
        </w:tc>
      </w:tr>
    </w:tbl>
    <w:p w:rsidR="008532A9" w:rsidRPr="0053280C" w:rsidRDefault="0053280C" w:rsidP="0053280C">
      <w:pPr>
        <w:ind w:right="-279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53280C">
        <w:rPr>
          <w:rFonts w:ascii="Times New Roman" w:hAnsi="Times New Roman" w:cs="Times New Roman"/>
          <w:b/>
          <w:sz w:val="32"/>
          <w:szCs w:val="32"/>
          <w:lang w:val="vi-VN"/>
        </w:rPr>
        <w:t>DANH SÁCH CÔNG ĐOÀN VIÊN NỮ KHOA MAY- THỜI TRANG</w:t>
      </w:r>
    </w:p>
    <w:sectPr w:rsidR="008532A9" w:rsidRPr="0053280C" w:rsidSect="001345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3280C"/>
    <w:rsid w:val="00134556"/>
    <w:rsid w:val="003B498E"/>
    <w:rsid w:val="0053280C"/>
    <w:rsid w:val="0090501B"/>
    <w:rsid w:val="009B238E"/>
    <w:rsid w:val="00FC6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5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28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Vu</dc:creator>
  <cp:lastModifiedBy>Anh Vu</cp:lastModifiedBy>
  <cp:revision>1</cp:revision>
  <dcterms:created xsi:type="dcterms:W3CDTF">2019-02-04T03:31:00Z</dcterms:created>
  <dcterms:modified xsi:type="dcterms:W3CDTF">2019-02-04T03:39:00Z</dcterms:modified>
</cp:coreProperties>
</file>